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63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:rsidTr="00D75CFE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D75CF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D75CF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 w:rsidR="00726A3C"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2D3FF6" w:rsidRDefault="002D3FF6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5D501E" w:rsidRDefault="00726A3C" w:rsidP="001529F0">
      <w:pPr>
        <w:spacing w:line="360" w:lineRule="auto"/>
        <w:jc w:val="center"/>
        <w:rPr>
          <w:rFonts w:ascii="Book Antiqua" w:hAnsi="Book Antiqua" w:cs="Tahoma"/>
          <w:b/>
          <w:bCs/>
          <w:i/>
          <w:iCs/>
          <w:sz w:val="28"/>
          <w:szCs w:val="28"/>
        </w:rPr>
      </w:pPr>
      <w:r w:rsidRPr="00726A3C">
        <w:rPr>
          <w:rFonts w:ascii="Book Antiqua" w:hAnsi="Book Antiqua" w:cs="Tahoma"/>
          <w:b/>
          <w:bCs/>
          <w:i/>
          <w:iCs/>
          <w:sz w:val="28"/>
          <w:szCs w:val="28"/>
        </w:rPr>
        <w:t xml:space="preserve">Modernizacja pomieszczeń budynku </w:t>
      </w:r>
      <w:r w:rsidRPr="00726A3C">
        <w:rPr>
          <w:rFonts w:ascii="Book Antiqua" w:hAnsi="Book Antiqua" w:cs="Tahoma"/>
          <w:b/>
          <w:bCs/>
          <w:i/>
          <w:iCs/>
          <w:sz w:val="28"/>
          <w:szCs w:val="28"/>
        </w:rPr>
        <w:br/>
        <w:t>Urzędu Miejskiego w Toszku – Sala Sesyjna</w:t>
      </w:r>
    </w:p>
    <w:p w:rsidR="00022B46" w:rsidRPr="00022B46" w:rsidRDefault="00022B46" w:rsidP="00726A3C">
      <w:pPr>
        <w:spacing w:line="360" w:lineRule="auto"/>
        <w:rPr>
          <w:rFonts w:ascii="Book Antiqua" w:hAnsi="Book Antiqua" w:cs="Tahoma"/>
          <w:b/>
          <w:i/>
          <w:sz w:val="32"/>
          <w:szCs w:val="28"/>
        </w:rPr>
      </w:pP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C60498" w:rsidRDefault="00DD7BA3" w:rsidP="006022C7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529F0" w:rsidRPr="009C3EBB" w:rsidRDefault="001529F0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E23A6E" w:rsidRPr="00306EF0" w:rsidRDefault="00E23A6E" w:rsidP="00535E43">
      <w:pPr>
        <w:jc w:val="both"/>
        <w:rPr>
          <w:rFonts w:ascii="Book Antiqua" w:hAnsi="Book Antiqua"/>
          <w:sz w:val="12"/>
          <w:szCs w:val="28"/>
        </w:rPr>
      </w:pPr>
    </w:p>
    <w:p w:rsidR="001529F0" w:rsidRDefault="001529F0" w:rsidP="008F2BEA">
      <w:pPr>
        <w:jc w:val="center"/>
        <w:rPr>
          <w:rFonts w:ascii="Book Antiqua" w:hAnsi="Book Antiqua"/>
          <w:b/>
          <w:sz w:val="2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1529F0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1529F0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1529F0">
      <w:pPr>
        <w:spacing w:line="360" w:lineRule="auto"/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1529F0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1529F0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306EF0" w:rsidRDefault="00F82889" w:rsidP="00F82889">
      <w:pPr>
        <w:jc w:val="center"/>
        <w:rPr>
          <w:rFonts w:ascii="Book Antiqua" w:hAnsi="Book Antiqua"/>
          <w:b/>
          <w:sz w:val="12"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5D501E" w:rsidRPr="002425B6" w:rsidRDefault="00726A3C" w:rsidP="00726A3C">
      <w:pPr>
        <w:spacing w:before="120" w:after="120" w:line="360" w:lineRule="auto"/>
        <w:jc w:val="center"/>
        <w:rPr>
          <w:rFonts w:ascii="Book Antiqua" w:hAnsi="Book Antiqua" w:cs="Tahoma"/>
          <w:b/>
          <w:i/>
          <w:szCs w:val="22"/>
        </w:rPr>
      </w:pPr>
      <w:r w:rsidRPr="00726A3C">
        <w:rPr>
          <w:rFonts w:ascii="Book Antiqua" w:hAnsi="Book Antiqua" w:cs="Tahoma"/>
          <w:b/>
          <w:bCs/>
          <w:i/>
          <w:iCs/>
          <w:szCs w:val="22"/>
        </w:rPr>
        <w:t xml:space="preserve">Modernizacja pomieszczeń budynku </w:t>
      </w:r>
      <w:r w:rsidRPr="00726A3C">
        <w:rPr>
          <w:rFonts w:ascii="Book Antiqua" w:hAnsi="Book Antiqua" w:cs="Tahoma"/>
          <w:b/>
          <w:bCs/>
          <w:i/>
          <w:iCs/>
          <w:szCs w:val="22"/>
        </w:rPr>
        <w:br/>
        <w:t>Urzędu Miejskiego w Toszku – Sala Sesyjna</w:t>
      </w:r>
    </w:p>
    <w:p w:rsidR="004D7113" w:rsidRDefault="0056513D" w:rsidP="001529F0">
      <w:pPr>
        <w:spacing w:line="276" w:lineRule="auto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1529F0" w:rsidRDefault="001529F0" w:rsidP="004D7113">
      <w:pPr>
        <w:jc w:val="both"/>
        <w:rPr>
          <w:rFonts w:ascii="Book Antiqua" w:hAnsi="Book Antiqua" w:cs="Arial"/>
          <w:sz w:val="22"/>
          <w:szCs w:val="22"/>
        </w:rPr>
      </w:pPr>
    </w:p>
    <w:p w:rsidR="00EE6E33" w:rsidRPr="00306EF0" w:rsidRDefault="00EE6E33" w:rsidP="004D7113">
      <w:pPr>
        <w:jc w:val="both"/>
        <w:rPr>
          <w:rFonts w:ascii="Book Antiqua" w:hAnsi="Book Antiqua" w:cs="Arial"/>
          <w:sz w:val="12"/>
        </w:rPr>
      </w:pPr>
    </w:p>
    <w:p w:rsidR="0048774F" w:rsidRPr="0065605E" w:rsidRDefault="004B5A1E" w:rsidP="00726A3C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</w:t>
      </w:r>
      <w:r w:rsidR="00022B46">
        <w:rPr>
          <w:rFonts w:ascii="Book Antiqua" w:hAnsi="Book Antiqua" w:cs="Arial"/>
          <w:b/>
          <w:sz w:val="22"/>
          <w:szCs w:val="22"/>
        </w:rPr>
        <w:t xml:space="preserve"> </w:t>
      </w:r>
      <w:r w:rsidRPr="0065605E">
        <w:rPr>
          <w:rFonts w:ascii="Book Antiqua" w:hAnsi="Book Antiqua" w:cs="Arial"/>
          <w:b/>
          <w:sz w:val="22"/>
          <w:szCs w:val="22"/>
        </w:rPr>
        <w:t>zamówienia</w:t>
      </w:r>
      <w:r w:rsidR="0048774F" w:rsidRPr="0065605E">
        <w:rPr>
          <w:rFonts w:ascii="Book Antiqua" w:hAnsi="Book Antiqua" w:cs="Arial"/>
          <w:b/>
          <w:sz w:val="22"/>
          <w:szCs w:val="22"/>
        </w:rPr>
        <w:t xml:space="preserve"> </w:t>
      </w:r>
      <w:r w:rsidR="006B1EF6" w:rsidRPr="0065605E">
        <w:rPr>
          <w:rFonts w:ascii="Book Antiqua" w:hAnsi="Book Antiqua" w:cs="Arial"/>
          <w:b/>
          <w:sz w:val="22"/>
          <w:szCs w:val="22"/>
        </w:rPr>
        <w:t>za następującą cenę ofertową:</w:t>
      </w:r>
      <w:r w:rsidRPr="0065605E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7B6811" w:rsidRPr="00022B46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Default="001F0CBA" w:rsidP="00022B46">
      <w:pPr>
        <w:pStyle w:val="Akapitzlist"/>
        <w:spacing w:after="240" w:line="276" w:lineRule="auto"/>
        <w:ind w:left="340"/>
        <w:contextualSpacing w:val="0"/>
        <w:jc w:val="center"/>
        <w:rPr>
          <w:rFonts w:ascii="Book Antiqua" w:hAnsi="Book Antiqua" w:cs="Arial"/>
          <w:b/>
          <w:sz w:val="22"/>
          <w:szCs w:val="22"/>
          <w:u w:val="single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35429D" w:rsidRDefault="001F0CBA" w:rsidP="00022B46">
      <w:pPr>
        <w:pStyle w:val="Akapitzlist"/>
        <w:spacing w:after="240" w:line="276" w:lineRule="auto"/>
        <w:ind w:left="340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35429D" w:rsidRDefault="00A05E39" w:rsidP="00022B46">
      <w:pPr>
        <w:pStyle w:val="Akapitzlist"/>
        <w:spacing w:before="120" w:after="240" w:line="276" w:lineRule="auto"/>
        <w:ind w:left="340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="001F0CBA" w:rsidRPr="0035429D">
        <w:rPr>
          <w:rFonts w:ascii="Book Antiqua" w:hAnsi="Book Antiqua" w:cs="Arial"/>
          <w:sz w:val="22"/>
          <w:szCs w:val="22"/>
        </w:rPr>
        <w:t>……….… zł</w:t>
      </w:r>
    </w:p>
    <w:p w:rsidR="001F0CBA" w:rsidRDefault="001F0CBA" w:rsidP="00726A3C">
      <w:pPr>
        <w:pStyle w:val="Akapitzlist"/>
        <w:spacing w:after="360" w:line="276" w:lineRule="auto"/>
        <w:ind w:left="340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726A3C" w:rsidRPr="00D23BA4" w:rsidRDefault="00726A3C" w:rsidP="00726A3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2F1E5E" w:rsidRDefault="00726A3C" w:rsidP="002F1E5E">
      <w:pPr>
        <w:pStyle w:val="NormalnyWeb"/>
        <w:spacing w:before="0" w:beforeAutospacing="0" w:after="120"/>
        <w:jc w:val="center"/>
        <w:rPr>
          <w:rFonts w:ascii="Book Antiqua" w:hAnsi="Book Antiqua" w:cs="Tahoma"/>
          <w:sz w:val="22"/>
          <w:szCs w:val="22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>w terminie:</w:t>
      </w:r>
    </w:p>
    <w:p w:rsidR="00A65394" w:rsidRDefault="009A4B8D" w:rsidP="002F1E5E">
      <w:pPr>
        <w:pStyle w:val="NormalnyWeb"/>
        <w:spacing w:before="0" w:beforeAutospacing="0" w:after="0"/>
        <w:jc w:val="center"/>
        <w:rPr>
          <w:rFonts w:ascii="Book Antiqua" w:hAnsi="Book Antiqua" w:cs="Tahoma"/>
          <w:sz w:val="22"/>
          <w:szCs w:val="22"/>
        </w:rPr>
      </w:pPr>
      <w:r>
        <w:rPr>
          <w:rFonts w:ascii="Book Antiqua" w:hAnsi="Book Antiqua" w:cs="Tahoma"/>
          <w:b/>
          <w:sz w:val="22"/>
          <w:szCs w:val="22"/>
        </w:rPr>
        <w:t>do dnia 30 marca</w:t>
      </w:r>
      <w:r w:rsidR="002F1E5E" w:rsidRPr="002F1E5E">
        <w:rPr>
          <w:rFonts w:ascii="Book Antiqua" w:hAnsi="Book Antiqua" w:cs="Tahoma"/>
          <w:b/>
          <w:sz w:val="22"/>
          <w:szCs w:val="22"/>
        </w:rPr>
        <w:t xml:space="preserve"> 2020 r.</w:t>
      </w:r>
    </w:p>
    <w:p w:rsidR="00726A3C" w:rsidRPr="00726A3C" w:rsidRDefault="00726A3C" w:rsidP="00726A3C">
      <w:pPr>
        <w:pStyle w:val="NormalnyWeb"/>
        <w:spacing w:before="0" w:beforeAutospacing="0" w:after="0"/>
        <w:ind w:firstLine="340"/>
        <w:jc w:val="both"/>
        <w:rPr>
          <w:rFonts w:ascii="Book Antiqua" w:hAnsi="Book Antiqua"/>
          <w:sz w:val="32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Pr="00022B46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72"/>
          <w:szCs w:val="4"/>
        </w:rPr>
      </w:pPr>
      <w:bookmarkStart w:id="0" w:name="_GoBack"/>
      <w:bookmarkEnd w:id="0"/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A65394" w:rsidRPr="00022B46" w:rsidRDefault="00D23BA4" w:rsidP="00022B46">
      <w:pPr>
        <w:ind w:left="709" w:firstLine="4241"/>
        <w:rPr>
          <w:rFonts w:ascii="Book Antiqua" w:hAnsi="Book Antiqua"/>
          <w:sz w:val="4"/>
          <w:szCs w:val="4"/>
        </w:rPr>
        <w:sectPr w:rsidR="00A65394" w:rsidRPr="00022B46" w:rsidSect="001529F0">
          <w:headerReference w:type="default" r:id="rId8"/>
          <w:footerReference w:type="default" r:id="rId9"/>
          <w:pgSz w:w="11906" w:h="16838" w:code="9"/>
          <w:pgMar w:top="1134" w:right="1134" w:bottom="1134" w:left="1134" w:header="284" w:footer="323" w:gutter="0"/>
          <w:cols w:space="708"/>
          <w:docGrid w:linePitch="360"/>
        </w:sect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93B61" w:rsidRPr="00A65394" w:rsidRDefault="003A526A" w:rsidP="00726A3C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6B62E2" w:rsidRPr="00726A3C" w:rsidRDefault="006B62E2" w:rsidP="00726A3C">
      <w:pPr>
        <w:pStyle w:val="NormalnyWeb"/>
        <w:spacing w:before="0" w:beforeAutospacing="0" w:after="0" w:line="276" w:lineRule="auto"/>
        <w:ind w:left="340"/>
        <w:jc w:val="both"/>
        <w:rPr>
          <w:rFonts w:ascii="Book Antiqua" w:hAnsi="Book Antiqua" w:cs="Tahoma"/>
          <w:sz w:val="6"/>
          <w:szCs w:val="22"/>
        </w:rPr>
      </w:pPr>
    </w:p>
    <w:p w:rsidR="00B83E17" w:rsidRPr="0086199D" w:rsidRDefault="00B83E17" w:rsidP="00726A3C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A65394" w:rsidRPr="00F51943" w:rsidRDefault="0063303D" w:rsidP="00726A3C">
      <w:pPr>
        <w:spacing w:after="120"/>
        <w:ind w:left="340"/>
        <w:jc w:val="both"/>
        <w:rPr>
          <w:rFonts w:ascii="Book Antiqua" w:hAnsi="Book Antiqua" w:cs="Arial"/>
          <w:sz w:val="22"/>
          <w:szCs w:val="22"/>
          <w:lang w:eastAsia="x-none"/>
        </w:rPr>
      </w:pPr>
      <w:r w:rsidRPr="0063303D">
        <w:rPr>
          <w:rFonts w:ascii="Book Antiqua" w:hAnsi="Book Antiqua" w:cs="Arial"/>
          <w:sz w:val="22"/>
          <w:szCs w:val="22"/>
          <w:lang w:val="x-none" w:eastAsia="x-none"/>
        </w:rPr>
        <w:t xml:space="preserve">Na  </w:t>
      </w:r>
      <w:r w:rsidRPr="0063303D">
        <w:rPr>
          <w:rFonts w:ascii="Book Antiqua" w:hAnsi="Book Antiqua" w:cs="Arial"/>
          <w:sz w:val="22"/>
          <w:szCs w:val="22"/>
          <w:lang w:eastAsia="x-none"/>
        </w:rPr>
        <w:t xml:space="preserve">wykonane roboty budowlane </w:t>
      </w:r>
      <w:r w:rsidRPr="0063303D">
        <w:rPr>
          <w:rFonts w:ascii="Book Antiqua" w:hAnsi="Book Antiqua" w:cs="Arial"/>
          <w:sz w:val="22"/>
          <w:szCs w:val="22"/>
          <w:lang w:val="x-none" w:eastAsia="x-none"/>
        </w:rPr>
        <w:t xml:space="preserve">udzielę/udzielimy* gwarancji </w:t>
      </w:r>
      <w:r w:rsidRPr="0063303D"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Pr="0063303D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="004D1F0D">
        <w:rPr>
          <w:rFonts w:ascii="Book Antiqua" w:hAnsi="Book Antiqua" w:cs="Arial"/>
          <w:b/>
          <w:sz w:val="22"/>
          <w:szCs w:val="22"/>
          <w:lang w:eastAsia="x-none"/>
        </w:rPr>
        <w:br/>
      </w:r>
      <w:r w:rsidRPr="0063303D">
        <w:rPr>
          <w:rFonts w:ascii="Book Antiqua" w:hAnsi="Book Antiqua" w:cs="Arial"/>
          <w:b/>
          <w:sz w:val="22"/>
          <w:szCs w:val="22"/>
          <w:lang w:eastAsia="x-none"/>
        </w:rPr>
        <w:t xml:space="preserve">………. miesięcy ** (nie mniej niż 3 lata – 36 miesięcy) </w:t>
      </w:r>
      <w:r w:rsidRPr="0063303D">
        <w:rPr>
          <w:rFonts w:ascii="Book Antiqua" w:hAnsi="Book Antiqua" w:cs="Arial"/>
          <w:sz w:val="22"/>
          <w:szCs w:val="22"/>
          <w:lang w:eastAsia="x-none"/>
        </w:rPr>
        <w:t>od daty podpisania bezusterkowego protokołu odbioru przedmiotu zamówienia (bez wad).</w:t>
      </w:r>
    </w:p>
    <w:p w:rsidR="00A04DC5" w:rsidRPr="00A04DC5" w:rsidRDefault="00A04DC5" w:rsidP="00726A3C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726A3C" w:rsidRDefault="00A04DC5" w:rsidP="00726A3C">
      <w:pPr>
        <w:pStyle w:val="Akapitzlist"/>
        <w:ind w:left="340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790913" w:rsidRDefault="00790913" w:rsidP="00726A3C">
      <w:pPr>
        <w:pStyle w:val="Akapitzlist"/>
        <w:spacing w:before="120" w:after="120"/>
        <w:ind w:left="340"/>
        <w:contextualSpacing w:val="0"/>
        <w:rPr>
          <w:rFonts w:ascii="Book Antiqua" w:hAnsi="Book Antiqua" w:cs="Tahoma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  <w:r w:rsidR="0063303D">
        <w:rPr>
          <w:rFonts w:ascii="Book Antiqua" w:hAnsi="Book Antiqua" w:cs="Tahoma"/>
          <w:sz w:val="22"/>
          <w:szCs w:val="22"/>
        </w:rPr>
        <w:t>..</w:t>
      </w:r>
    </w:p>
    <w:p w:rsidR="009C17DC" w:rsidRPr="0063303D" w:rsidRDefault="00790913" w:rsidP="0063303D">
      <w:pPr>
        <w:tabs>
          <w:tab w:val="left" w:pos="0"/>
        </w:tabs>
        <w:spacing w:after="240"/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63303D" w:rsidRDefault="0063303D" w:rsidP="0063303D">
      <w:pPr>
        <w:pStyle w:val="Akapitzlist"/>
        <w:numPr>
          <w:ilvl w:val="0"/>
          <w:numId w:val="1"/>
        </w:numPr>
        <w:tabs>
          <w:tab w:val="clear" w:pos="0"/>
        </w:tabs>
        <w:spacing w:after="240"/>
        <w:contextualSpacing w:val="0"/>
        <w:jc w:val="both"/>
        <w:rPr>
          <w:rFonts w:ascii="Book Antiqua" w:hAnsi="Book Antiqua"/>
          <w:b/>
          <w:sz w:val="22"/>
          <w:szCs w:val="28"/>
        </w:rPr>
      </w:pPr>
      <w:r w:rsidRPr="005C627D">
        <w:rPr>
          <w:rFonts w:ascii="Book Antiqua" w:hAnsi="Book Antiqua"/>
          <w:b/>
          <w:sz w:val="22"/>
          <w:szCs w:val="28"/>
        </w:rPr>
        <w:t xml:space="preserve">Wielkość </w:t>
      </w:r>
      <w:r>
        <w:rPr>
          <w:rFonts w:ascii="Book Antiqua" w:hAnsi="Book Antiqua"/>
          <w:b/>
          <w:sz w:val="22"/>
          <w:szCs w:val="28"/>
        </w:rPr>
        <w:t>przedsiębiorstwa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831"/>
        <w:gridCol w:w="567"/>
        <w:gridCol w:w="567"/>
        <w:gridCol w:w="934"/>
        <w:gridCol w:w="567"/>
        <w:gridCol w:w="567"/>
        <w:gridCol w:w="770"/>
        <w:gridCol w:w="567"/>
        <w:gridCol w:w="567"/>
        <w:gridCol w:w="770"/>
      </w:tblGrid>
      <w:tr w:rsidR="0063303D" w:rsidTr="006B316D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mikro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średnie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małe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duże</w:t>
            </w:r>
          </w:p>
        </w:tc>
      </w:tr>
    </w:tbl>
    <w:p w:rsidR="00435F9F" w:rsidRPr="0065605E" w:rsidRDefault="00435F9F" w:rsidP="00726A3C">
      <w:pPr>
        <w:pStyle w:val="Akapitzlist"/>
        <w:numPr>
          <w:ilvl w:val="0"/>
          <w:numId w:val="1"/>
        </w:numPr>
        <w:spacing w:before="240" w:after="6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63303D" w:rsidRPr="0063303D" w:rsidRDefault="0063303D" w:rsidP="00726A3C">
      <w:pPr>
        <w:pStyle w:val="Akapitzlist"/>
        <w:numPr>
          <w:ilvl w:val="0"/>
          <w:numId w:val="2"/>
        </w:numPr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>zapoznałem/zapoznaliśmy* się ze Specyfikacją Istotnych Warunków Zamówienia i nie wnoszę/simy* do niej zastrzeżeń oraz uzyskałem/uzyskaliśmy* konieczne informacje niezbędne do właściwego  przygotowania oferty i wykonania zamówienia,</w:t>
      </w:r>
    </w:p>
    <w:p w:rsidR="0063303D" w:rsidRPr="0063303D" w:rsidRDefault="0063303D" w:rsidP="00726A3C">
      <w:pPr>
        <w:pStyle w:val="Akapitzlist"/>
        <w:numPr>
          <w:ilvl w:val="0"/>
          <w:numId w:val="2"/>
        </w:numPr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>jestem/jesteśmy* związany/ni*  niniejszą ofertą przez czas wskazany w Specyfikacji Istotnych Warunków Zamówienia - 30 dni,</w:t>
      </w:r>
    </w:p>
    <w:p w:rsidR="0063303D" w:rsidRPr="0063303D" w:rsidRDefault="0063303D" w:rsidP="00726A3C">
      <w:pPr>
        <w:pStyle w:val="Akapitzlist"/>
        <w:numPr>
          <w:ilvl w:val="0"/>
          <w:numId w:val="2"/>
        </w:numPr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 xml:space="preserve">zgodnie  z  wymaganiami  wskazanymi  w  rozdziale III pkt 4 SIWZ  do realizacji  zamówienia  przy  czynnościach  określonych  w  SIWZ  zaangażuję  osoby zatrudnione </w:t>
      </w:r>
      <w:r>
        <w:rPr>
          <w:rFonts w:ascii="Book Antiqua" w:hAnsi="Book Antiqua"/>
          <w:sz w:val="22"/>
          <w:szCs w:val="22"/>
        </w:rPr>
        <w:br/>
      </w:r>
      <w:r w:rsidRPr="0063303D">
        <w:rPr>
          <w:rFonts w:ascii="Book Antiqua" w:hAnsi="Book Antiqua"/>
          <w:sz w:val="22"/>
          <w:szCs w:val="22"/>
        </w:rPr>
        <w:t>na podstawie umowy o pracę w rozumieniu przepisów ustawy z dnia 26 czerwca 1976 r. - Kodeks pracy (t.j. Dz.U. z 2019 r. poz. 1040).</w:t>
      </w:r>
    </w:p>
    <w:p w:rsidR="0063303D" w:rsidRPr="0063303D" w:rsidRDefault="0063303D" w:rsidP="00726A3C">
      <w:pPr>
        <w:pStyle w:val="Akapitzlist"/>
        <w:numPr>
          <w:ilvl w:val="0"/>
          <w:numId w:val="2"/>
        </w:numPr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 xml:space="preserve">zawarty w Specyfikacji Istotnych Warunków Zamówienia wzór umowy został przeze mnie/przez nas* zaakceptowany i zobowiązuję/zobowiązujemy* się w przypadku wyboru mojej/naszej*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63303D">
        <w:rPr>
          <w:rFonts w:ascii="Book Antiqua" w:hAnsi="Book Antiqua"/>
          <w:sz w:val="22"/>
          <w:szCs w:val="22"/>
        </w:rPr>
        <w:t>i terminie wyznaczonym przez Zamawiającego,</w:t>
      </w:r>
    </w:p>
    <w:p w:rsidR="0063303D" w:rsidRPr="0063303D" w:rsidRDefault="0063303D" w:rsidP="00726A3C">
      <w:pPr>
        <w:pStyle w:val="Akapitzlist"/>
        <w:numPr>
          <w:ilvl w:val="0"/>
          <w:numId w:val="2"/>
        </w:numPr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>akceptuję/akceptujemy* warunki płatności określone we wzorze umowy,</w:t>
      </w:r>
    </w:p>
    <w:p w:rsidR="0063303D" w:rsidRPr="00FA3BA1" w:rsidRDefault="0063303D" w:rsidP="00726A3C">
      <w:pPr>
        <w:pStyle w:val="Akapitzlist"/>
        <w:numPr>
          <w:ilvl w:val="0"/>
          <w:numId w:val="2"/>
        </w:numPr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>nie uczestniczę/</w:t>
      </w:r>
      <w:proofErr w:type="spellStart"/>
      <w:r w:rsidRPr="0063303D">
        <w:rPr>
          <w:rFonts w:ascii="Book Antiqua" w:hAnsi="Book Antiqua"/>
          <w:sz w:val="22"/>
          <w:szCs w:val="22"/>
        </w:rPr>
        <w:t>ymy</w:t>
      </w:r>
      <w:proofErr w:type="spellEnd"/>
      <w:r w:rsidRPr="0063303D">
        <w:rPr>
          <w:rFonts w:ascii="Book Antiqua" w:hAnsi="Book Antiqua"/>
          <w:sz w:val="22"/>
          <w:szCs w:val="22"/>
        </w:rPr>
        <w:t xml:space="preserve"> w jakiejkolwiek innej ofercie dotyczącej tego samego zamówienia jako wykonawca,</w:t>
      </w:r>
    </w:p>
    <w:p w:rsidR="0063303D" w:rsidRPr="0063303D" w:rsidRDefault="0063303D" w:rsidP="00726A3C">
      <w:pPr>
        <w:pStyle w:val="Akapitzlist"/>
        <w:numPr>
          <w:ilvl w:val="0"/>
          <w:numId w:val="2"/>
        </w:numPr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>wybór oferty będzie/nie będzie* prowadzić do powstania u Zamawiającego obowiązku podatkowego, zgodnie z art. 91 ust. 3a ustawy z dnia 29 stycznia 2004 roku – Prawo zamówień publicznych,</w:t>
      </w:r>
    </w:p>
    <w:p w:rsidR="0063303D" w:rsidRPr="0063303D" w:rsidRDefault="0063303D" w:rsidP="00726A3C">
      <w:pPr>
        <w:pStyle w:val="Akapitzlist"/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N</w:t>
      </w:r>
      <w:r w:rsidRPr="0063303D">
        <w:rPr>
          <w:rFonts w:ascii="Book Antiqua" w:hAnsi="Book Antiqua"/>
          <w:sz w:val="22"/>
          <w:szCs w:val="22"/>
        </w:rPr>
        <w:t>azwa (rodzaj) towaru lub usługi, których dostawa lub świadczenie będzie prowadzić</w:t>
      </w:r>
      <w:r>
        <w:rPr>
          <w:rFonts w:ascii="Book Antiqua" w:hAnsi="Book Antiqua"/>
          <w:sz w:val="22"/>
          <w:szCs w:val="22"/>
        </w:rPr>
        <w:br/>
      </w:r>
      <w:r w:rsidRPr="0063303D">
        <w:rPr>
          <w:rFonts w:ascii="Book Antiqua" w:hAnsi="Book Antiqua"/>
          <w:sz w:val="22"/>
          <w:szCs w:val="22"/>
        </w:rPr>
        <w:t>do powstania obowiązku poda</w:t>
      </w:r>
      <w:r>
        <w:rPr>
          <w:rFonts w:ascii="Book Antiqua" w:hAnsi="Book Antiqua"/>
          <w:sz w:val="22"/>
          <w:szCs w:val="22"/>
        </w:rPr>
        <w:t>tkowego ………………………………………………………….</w:t>
      </w:r>
    </w:p>
    <w:p w:rsidR="00435F9F" w:rsidRDefault="0063303D" w:rsidP="00726A3C">
      <w:pPr>
        <w:pStyle w:val="Akapitzlist"/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>Wartość bez kwoty podatku towaru lub usługi, których dostawa lub świadczenie będzie prowadzić do powstania obowiązku poda</w:t>
      </w:r>
      <w:r>
        <w:rPr>
          <w:rFonts w:ascii="Book Antiqua" w:hAnsi="Book Antiqua"/>
          <w:sz w:val="22"/>
          <w:szCs w:val="22"/>
        </w:rPr>
        <w:t>tkowego ……….…………………………..… netto,</w:t>
      </w:r>
    </w:p>
    <w:p w:rsidR="0063303D" w:rsidRPr="005E2A6F" w:rsidRDefault="0063303D" w:rsidP="00726A3C">
      <w:pPr>
        <w:pStyle w:val="Akapitzlist"/>
        <w:numPr>
          <w:ilvl w:val="0"/>
          <w:numId w:val="2"/>
        </w:numPr>
        <w:ind w:left="68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</w:t>
      </w:r>
      <w:r w:rsidR="00726A3C">
        <w:rPr>
          <w:rFonts w:ascii="Book Antiqua" w:hAnsi="Book Antiqua" w:cs="Arial"/>
          <w:sz w:val="22"/>
          <w:szCs w:val="22"/>
        </w:rPr>
        <w:t xml:space="preserve">świadczam/oświadczamy, </w:t>
      </w:r>
      <w:r w:rsidRPr="0063303D">
        <w:rPr>
          <w:rFonts w:ascii="Book Antiqua" w:hAnsi="Book Antiqua" w:cs="Arial"/>
          <w:sz w:val="22"/>
          <w:szCs w:val="22"/>
        </w:rPr>
        <w:t>że wypełniłem/wypełniliśmy obowiązki informacyjne przewidziane w art. 13 lub art. 14 RODO1) wobec osób fizycznych, od których dane osobowe bezpośrednio lub pośrednio pozyskałem w celu ubiegania się o udzielenie zamówienia publicznego w niniejszym postępowaniu</w:t>
      </w: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726A3C" w:rsidRDefault="00726A3C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726A3C" w:rsidRDefault="00726A3C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726A3C" w:rsidRDefault="00726A3C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726A3C" w:rsidRDefault="00726A3C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5605E" w:rsidRDefault="005E2A6F" w:rsidP="001B0BD3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="00D75CFE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3303D" w:rsidRDefault="0063303D" w:rsidP="0063303D">
      <w:pPr>
        <w:jc w:val="center"/>
        <w:rPr>
          <w:rFonts w:ascii="Book Antiqua" w:hAnsi="Book Antiqua"/>
          <w:b/>
          <w:sz w:val="20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="00FA3BA1">
        <w:rPr>
          <w:rFonts w:ascii="Book Antiqua" w:hAnsi="Book Antiqua"/>
          <w:sz w:val="28"/>
          <w:szCs w:val="28"/>
        </w:rPr>
        <w:t>/str. 4</w:t>
      </w:r>
      <w:r w:rsidRPr="00A274F9">
        <w:rPr>
          <w:rFonts w:ascii="Book Antiqua" w:hAnsi="Book Antiqua"/>
          <w:sz w:val="28"/>
          <w:szCs w:val="28"/>
        </w:rPr>
        <w:t>/</w:t>
      </w:r>
    </w:p>
    <w:p w:rsidR="005D650A" w:rsidRPr="0065605E" w:rsidRDefault="005D650A" w:rsidP="0063303D">
      <w:pPr>
        <w:pStyle w:val="Akapitzlist"/>
        <w:numPr>
          <w:ilvl w:val="0"/>
          <w:numId w:val="1"/>
        </w:numPr>
        <w:tabs>
          <w:tab w:val="clear" w:pos="0"/>
        </w:tabs>
        <w:spacing w:before="240"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/>
          <w:b/>
          <w:sz w:val="22"/>
          <w:szCs w:val="22"/>
        </w:rPr>
        <w:t>Dane Wykonawcy i adres do korespondencji:</w:t>
      </w:r>
    </w:p>
    <w:p w:rsidR="005D650A" w:rsidRDefault="005D650A" w:rsidP="0063303D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59049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8"/>
          <w:szCs w:val="12"/>
        </w:rPr>
      </w:pP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r w:rsidR="00FA3BA1" w:rsidRPr="001F0CBA">
        <w:rPr>
          <w:rFonts w:ascii="Book Antiqua" w:hAnsi="Book Antiqua"/>
          <w:sz w:val="22"/>
          <w:szCs w:val="22"/>
          <w:lang w:val="en-US"/>
        </w:rPr>
        <w:t>REGON</w:t>
      </w:r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D75CFE" w:rsidRPr="005E2A6F" w:rsidRDefault="00D75CFE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0F4280" w:rsidRPr="0048076B" w:rsidRDefault="00D75CFE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0F4280"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Pr="0065605E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29F0" w:rsidRDefault="001529F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29F0" w:rsidRDefault="001529F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29F0" w:rsidRDefault="001529F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FA3BA1" w:rsidRDefault="00FA3BA1" w:rsidP="00FA3BA1">
      <w:pPr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1B0BD3">
      <w:pPr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B2201B">
      <w:pPr>
        <w:pStyle w:val="Akapitzlist"/>
        <w:numPr>
          <w:ilvl w:val="0"/>
          <w:numId w:val="3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ED6F77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</w:t>
      </w:r>
      <w:r w:rsidR="0065605E">
        <w:rPr>
          <w:rFonts w:ascii="Book Antiqua" w:hAnsi="Book Antiqua"/>
          <w:b/>
          <w:sz w:val="20"/>
          <w:szCs w:val="20"/>
        </w:rPr>
        <w:t>będ</w:t>
      </w:r>
      <w:r w:rsidR="00FA3BA1">
        <w:rPr>
          <w:rFonts w:ascii="Book Antiqua" w:hAnsi="Book Antiqua"/>
          <w:b/>
          <w:sz w:val="20"/>
          <w:szCs w:val="20"/>
        </w:rPr>
        <w:t>zie przyznawał punkty za każde 6 miesięcy</w:t>
      </w:r>
      <w:r w:rsidR="0065605E">
        <w:rPr>
          <w:rFonts w:ascii="Book Antiqua" w:hAnsi="Book Antiqua"/>
          <w:b/>
          <w:sz w:val="20"/>
          <w:szCs w:val="20"/>
        </w:rPr>
        <w:t xml:space="preserve"> </w:t>
      </w:r>
      <w:r w:rsidRPr="000A2AA9">
        <w:rPr>
          <w:rFonts w:ascii="Book Antiqua" w:hAnsi="Book Antiqua"/>
          <w:b/>
          <w:sz w:val="20"/>
          <w:szCs w:val="20"/>
        </w:rPr>
        <w:t xml:space="preserve">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="00FA3BA1">
        <w:rPr>
          <w:rFonts w:ascii="Book Antiqua" w:hAnsi="Book Antiqua"/>
          <w:b/>
          <w:sz w:val="20"/>
          <w:szCs w:val="20"/>
        </w:rPr>
        <w:t>3-letni (36</w:t>
      </w:r>
      <w:r w:rsidRPr="000A2AA9">
        <w:rPr>
          <w:rFonts w:ascii="Book Antiqua" w:hAnsi="Book Antiqua"/>
          <w:b/>
          <w:sz w:val="20"/>
          <w:szCs w:val="20"/>
        </w:rPr>
        <w:t>-miesięczny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okres gwarancji</w:t>
      </w:r>
      <w:r w:rsidR="00ED6F77">
        <w:rPr>
          <w:rFonts w:ascii="Book Antiqua" w:hAnsi="Book Antiqua"/>
          <w:b/>
          <w:sz w:val="20"/>
          <w:szCs w:val="20"/>
        </w:rPr>
        <w:t>.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1529F0">
          <w:headerReference w:type="default" r:id="rId10"/>
          <w:pgSz w:w="11906" w:h="16838" w:code="9"/>
          <w:pgMar w:top="1276" w:right="1134" w:bottom="1134" w:left="1134" w:header="284" w:footer="323" w:gutter="0"/>
          <w:cols w:space="708"/>
          <w:docGrid w:linePitch="360"/>
        </w:sectPr>
      </w:pPr>
    </w:p>
    <w:p w:rsidR="003820F8" w:rsidRPr="00B1352A" w:rsidRDefault="003820F8" w:rsidP="009D4A85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726A3C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9D4A85" w:rsidRDefault="003820F8" w:rsidP="003820F8">
      <w:pPr>
        <w:spacing w:after="120"/>
        <w:jc w:val="both"/>
        <w:rPr>
          <w:rFonts w:ascii="Book Antiqua" w:hAnsi="Book Antiqua"/>
          <w:sz w:val="22"/>
          <w:szCs w:val="28"/>
        </w:rPr>
      </w:pPr>
    </w:p>
    <w:p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</w:t>
      </w:r>
      <w:r w:rsidR="00875568">
        <w:rPr>
          <w:rFonts w:ascii="Book Antiqua" w:hAnsi="Book Antiqua"/>
          <w:b/>
          <w:sz w:val="28"/>
          <w:szCs w:val="28"/>
        </w:rPr>
        <w:t>STAWIE ART. 24 UST. 1 PKT 12-23</w:t>
      </w:r>
    </w:p>
    <w:p w:rsidR="006022C7" w:rsidRPr="009D4A85" w:rsidRDefault="006022C7" w:rsidP="00FA3BA1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Cs w:val="12"/>
          <w:u w:val="single"/>
        </w:rPr>
      </w:pPr>
    </w:p>
    <w:p w:rsidR="006022C7" w:rsidRDefault="006022C7" w:rsidP="006022C7">
      <w:pPr>
        <w:shd w:val="clear" w:color="auto" w:fill="FFFFFF"/>
        <w:spacing w:before="120"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726A3C" w:rsidRPr="002F1E5E" w:rsidRDefault="00726A3C" w:rsidP="00726A3C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40" w:after="240" w:line="360" w:lineRule="auto"/>
        <w:ind w:left="340"/>
        <w:jc w:val="center"/>
        <w:rPr>
          <w:rFonts w:ascii="Book Antiqua" w:hAnsi="Book Antiqua"/>
          <w:b/>
          <w:bCs/>
          <w:iCs/>
        </w:rPr>
      </w:pPr>
      <w:r w:rsidRPr="002F1E5E">
        <w:rPr>
          <w:rFonts w:ascii="Book Antiqua" w:hAnsi="Book Antiqua"/>
          <w:b/>
          <w:bCs/>
          <w:iCs/>
        </w:rPr>
        <w:t xml:space="preserve">Modernizacja pomieszczeń budynku </w:t>
      </w:r>
    </w:p>
    <w:p w:rsidR="006022C7" w:rsidRPr="007C4E5A" w:rsidRDefault="00726A3C" w:rsidP="00726A3C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40" w:after="240" w:line="360" w:lineRule="auto"/>
        <w:ind w:left="340"/>
        <w:jc w:val="center"/>
        <w:rPr>
          <w:rFonts w:ascii="Book Antiqua" w:hAnsi="Book Antiqua"/>
        </w:rPr>
      </w:pPr>
      <w:r w:rsidRPr="002F1E5E">
        <w:rPr>
          <w:rFonts w:ascii="Book Antiqua" w:hAnsi="Book Antiqua"/>
          <w:b/>
          <w:bCs/>
          <w:iCs/>
        </w:rPr>
        <w:t>Urzędu Miejskiego w Toszku – Sala Sesyjna</w:t>
      </w:r>
    </w:p>
    <w:p w:rsidR="002D3FF6" w:rsidRPr="00875568" w:rsidRDefault="006022C7" w:rsidP="00B2201B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022B46" w:rsidRPr="00022B46" w:rsidRDefault="00022B46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6022C7" w:rsidRPr="00022B46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52"/>
        </w:rPr>
      </w:pPr>
    </w:p>
    <w:p w:rsidR="006022C7" w:rsidRPr="00022B46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4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2D3FF6" w:rsidRDefault="006022C7" w:rsidP="006022C7">
      <w:pPr>
        <w:shd w:val="clear" w:color="auto" w:fill="FFFFFF"/>
        <w:jc w:val="center"/>
        <w:rPr>
          <w:rFonts w:ascii="Book Antiqua" w:hAnsi="Book Antiqua"/>
          <w:sz w:val="28"/>
          <w:szCs w:val="18"/>
        </w:rPr>
      </w:pPr>
    </w:p>
    <w:p w:rsidR="006022C7" w:rsidRPr="00184666" w:rsidRDefault="006022C7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16-20. </w:t>
      </w:r>
      <w:r w:rsidRPr="00184666">
        <w:rPr>
          <w:rFonts w:ascii="Book Antiqua" w:hAnsi="Book Antiqua"/>
          <w:sz w:val="22"/>
          <w:szCs w:val="22"/>
        </w:rPr>
        <w:t xml:space="preserve">Jednocześnie oświadczam, </w:t>
      </w:r>
      <w:r w:rsidR="00875568"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 xml:space="preserve">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6022C7" w:rsidRPr="00ED5B01" w:rsidRDefault="006022C7" w:rsidP="006022C7">
      <w:pPr>
        <w:jc w:val="both"/>
        <w:rPr>
          <w:rFonts w:ascii="Book Antiqua" w:hAnsi="Book Antiqua"/>
          <w:sz w:val="18"/>
        </w:rPr>
      </w:pPr>
    </w:p>
    <w:p w:rsidR="002D3FF6" w:rsidRPr="00306EF0" w:rsidRDefault="002D3FF6" w:rsidP="006022C7">
      <w:pPr>
        <w:jc w:val="both"/>
        <w:rPr>
          <w:rFonts w:ascii="Book Antiqua" w:hAnsi="Book Antiqua"/>
          <w:sz w:val="16"/>
        </w:rPr>
      </w:pPr>
    </w:p>
    <w:p w:rsidR="006022C7" w:rsidRPr="00FA3BA1" w:rsidRDefault="006022C7" w:rsidP="006022C7">
      <w:pPr>
        <w:jc w:val="both"/>
        <w:rPr>
          <w:rFonts w:ascii="Book Antiqua" w:hAnsi="Book Antiqua"/>
          <w:sz w:val="22"/>
        </w:rPr>
      </w:pPr>
    </w:p>
    <w:p w:rsidR="00022B46" w:rsidRPr="002D3FF6" w:rsidRDefault="00022B46" w:rsidP="006022C7">
      <w:pPr>
        <w:jc w:val="both"/>
        <w:rPr>
          <w:rFonts w:ascii="Book Antiqua" w:hAnsi="Book Antiqua"/>
          <w:sz w:val="28"/>
        </w:rPr>
      </w:pPr>
    </w:p>
    <w:p w:rsidR="006022C7" w:rsidRPr="00774D1F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Pr="008D4198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D174FE" w:rsidRPr="00C74DB5" w:rsidRDefault="00D174FE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726A3C">
        <w:rPr>
          <w:rFonts w:ascii="Book Antiqua" w:hAnsi="Book Antiqua"/>
          <w:b/>
          <w:i/>
          <w:sz w:val="20"/>
          <w:szCs w:val="20"/>
        </w:rPr>
        <w:t>4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6022C7" w:rsidRPr="00275A66" w:rsidRDefault="006022C7" w:rsidP="00FA3BA1">
      <w:pPr>
        <w:shd w:val="clear" w:color="auto" w:fill="FFFFFF"/>
        <w:spacing w:before="12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726A3C" w:rsidRPr="002F1E5E" w:rsidRDefault="00726A3C" w:rsidP="00726A3C">
      <w:pPr>
        <w:shd w:val="clear" w:color="auto" w:fill="FFFFFF"/>
        <w:spacing w:before="120" w:after="120" w:line="360" w:lineRule="auto"/>
        <w:jc w:val="center"/>
        <w:rPr>
          <w:rFonts w:ascii="Book Antiqua" w:hAnsi="Book Antiqua"/>
          <w:b/>
          <w:bCs/>
          <w:iCs/>
        </w:rPr>
      </w:pPr>
      <w:r w:rsidRPr="002F1E5E">
        <w:rPr>
          <w:rFonts w:ascii="Book Antiqua" w:hAnsi="Book Antiqua"/>
          <w:b/>
          <w:bCs/>
          <w:iCs/>
        </w:rPr>
        <w:t xml:space="preserve">Modernizacja pomieszczeń budynku </w:t>
      </w:r>
    </w:p>
    <w:p w:rsidR="006022C7" w:rsidRDefault="00726A3C" w:rsidP="00726A3C">
      <w:pPr>
        <w:shd w:val="clear" w:color="auto" w:fill="FFFFFF"/>
        <w:spacing w:before="120" w:after="120" w:line="360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2F1E5E">
        <w:rPr>
          <w:rFonts w:ascii="Book Antiqua" w:hAnsi="Book Antiqua"/>
          <w:b/>
          <w:bCs/>
          <w:iCs/>
        </w:rPr>
        <w:t>Urzędu Miejskiego w Toszku – Sala Sesyjna</w:t>
      </w:r>
    </w:p>
    <w:p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6022C7" w:rsidRPr="0065605E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65605E" w:rsidRDefault="006022C7" w:rsidP="006022C7">
      <w:pPr>
        <w:spacing w:line="360" w:lineRule="auto"/>
        <w:jc w:val="both"/>
        <w:rPr>
          <w:rFonts w:ascii="Book Antiqua" w:hAnsi="Book Antiqua"/>
          <w:sz w:val="36"/>
          <w:szCs w:val="22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Default="006022C7" w:rsidP="006022C7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E34B0A" w:rsidP="00FA3BA1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6022C7" w:rsidSect="00306EF0">
      <w:headerReference w:type="default" r:id="rId11"/>
      <w:pgSz w:w="11906" w:h="16838" w:code="9"/>
      <w:pgMar w:top="1701" w:right="1134" w:bottom="1134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D66" w:rsidRDefault="005E4D66" w:rsidP="00F82889">
      <w:r>
        <w:separator/>
      </w:r>
    </w:p>
  </w:endnote>
  <w:endnote w:type="continuationSeparator" w:id="0">
    <w:p w:rsidR="005E4D66" w:rsidRDefault="005E4D66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402D19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 xml:space="preserve">Nr sprawy - </w:t>
    </w:r>
    <w:r w:rsidR="00726A3C">
      <w:rPr>
        <w:rFonts w:ascii="Book Antiqua" w:hAnsi="Book Antiqua"/>
        <w:color w:val="999999"/>
        <w:sz w:val="18"/>
        <w:szCs w:val="18"/>
        <w:lang w:val="pl-PL"/>
      </w:rPr>
      <w:t>ZRP.271.14</w:t>
    </w:r>
    <w:r w:rsidR="00C833CB">
      <w:rPr>
        <w:rFonts w:ascii="Book Antiqua" w:hAnsi="Book Antiqua"/>
        <w:color w:val="999999"/>
        <w:sz w:val="18"/>
        <w:szCs w:val="18"/>
        <w:lang w:val="pl-PL"/>
      </w:rPr>
      <w:t>.2019</w:t>
    </w:r>
  </w:p>
  <w:p w:rsidR="00A1228C" w:rsidRPr="00726A3C" w:rsidRDefault="00726A3C" w:rsidP="001529F0">
    <w:pPr>
      <w:pStyle w:val="Stopka"/>
      <w:tabs>
        <w:tab w:val="right" w:pos="0"/>
      </w:tabs>
      <w:spacing w:before="120"/>
      <w:jc w:val="center"/>
      <w:rPr>
        <w:rFonts w:ascii="Book Antiqua" w:hAnsi="Book Antiqua"/>
        <w:bCs/>
        <w:i/>
        <w:iCs/>
        <w:color w:val="999999"/>
        <w:sz w:val="18"/>
        <w:szCs w:val="18"/>
        <w:lang w:val="pl-PL"/>
      </w:rPr>
    </w:pPr>
    <w:r w:rsidRPr="00726A3C">
      <w:rPr>
        <w:rFonts w:ascii="Book Antiqua" w:hAnsi="Book Antiqua"/>
        <w:bCs/>
        <w:i/>
        <w:iCs/>
        <w:color w:val="999999"/>
        <w:sz w:val="18"/>
        <w:szCs w:val="18"/>
        <w:lang w:val="pl-PL"/>
      </w:rPr>
      <w:t>Modernizacja pomieszczeń budynku Urzędu Miejskiego w Toszku – Sala Sesyjna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9A4B8D">
      <w:rPr>
        <w:rFonts w:ascii="Book Antiqua" w:hAnsi="Book Antiqua"/>
        <w:noProof/>
        <w:sz w:val="20"/>
        <w:szCs w:val="20"/>
      </w:rPr>
      <w:t>7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D66" w:rsidRDefault="005E4D66" w:rsidP="00F82889">
      <w:r>
        <w:separator/>
      </w:r>
    </w:p>
  </w:footnote>
  <w:footnote w:type="continuationSeparator" w:id="0">
    <w:p w:rsidR="005E4D66" w:rsidRDefault="005E4D66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C22A7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4" w15:restartNumberingAfterBreak="0">
    <w:nsid w:val="3F3C1725"/>
    <w:multiLevelType w:val="hybridMultilevel"/>
    <w:tmpl w:val="366AF5F0"/>
    <w:lvl w:ilvl="0" w:tplc="40764E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0642A"/>
    <w:rsid w:val="00011624"/>
    <w:rsid w:val="00011DE7"/>
    <w:rsid w:val="0001226C"/>
    <w:rsid w:val="000133F3"/>
    <w:rsid w:val="00022B46"/>
    <w:rsid w:val="000252B1"/>
    <w:rsid w:val="00025ADC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C6696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50048"/>
    <w:rsid w:val="001515CD"/>
    <w:rsid w:val="001529F0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25B6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3FF6"/>
    <w:rsid w:val="002D4176"/>
    <w:rsid w:val="002D45A8"/>
    <w:rsid w:val="002D7B79"/>
    <w:rsid w:val="002E0152"/>
    <w:rsid w:val="002E71C8"/>
    <w:rsid w:val="002F1314"/>
    <w:rsid w:val="002F1E5E"/>
    <w:rsid w:val="002F44DD"/>
    <w:rsid w:val="00301A5E"/>
    <w:rsid w:val="00305E57"/>
    <w:rsid w:val="00306EF0"/>
    <w:rsid w:val="0031631B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0AD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02CE9"/>
    <w:rsid w:val="00402D1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0D32"/>
    <w:rsid w:val="004723F3"/>
    <w:rsid w:val="00472588"/>
    <w:rsid w:val="0047530F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1F0D"/>
    <w:rsid w:val="004D5B7A"/>
    <w:rsid w:val="004D60F8"/>
    <w:rsid w:val="004D7113"/>
    <w:rsid w:val="004D79D1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66652"/>
    <w:rsid w:val="00571CB3"/>
    <w:rsid w:val="00572946"/>
    <w:rsid w:val="00573502"/>
    <w:rsid w:val="00582702"/>
    <w:rsid w:val="00585C68"/>
    <w:rsid w:val="00590491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2A6F"/>
    <w:rsid w:val="005E4D66"/>
    <w:rsid w:val="005E4E7B"/>
    <w:rsid w:val="005E54F4"/>
    <w:rsid w:val="006022C7"/>
    <w:rsid w:val="00604B55"/>
    <w:rsid w:val="00621944"/>
    <w:rsid w:val="00623BF8"/>
    <w:rsid w:val="00631F7A"/>
    <w:rsid w:val="0063303D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2E2"/>
    <w:rsid w:val="006B671B"/>
    <w:rsid w:val="006B773E"/>
    <w:rsid w:val="006C20C2"/>
    <w:rsid w:val="006C32C4"/>
    <w:rsid w:val="006C37B4"/>
    <w:rsid w:val="006D7E4B"/>
    <w:rsid w:val="006E2D8F"/>
    <w:rsid w:val="006F0157"/>
    <w:rsid w:val="006F2BB3"/>
    <w:rsid w:val="006F388E"/>
    <w:rsid w:val="00710A46"/>
    <w:rsid w:val="007130B4"/>
    <w:rsid w:val="00713150"/>
    <w:rsid w:val="00714B23"/>
    <w:rsid w:val="00715533"/>
    <w:rsid w:val="00726A3C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568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4065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4B8D"/>
    <w:rsid w:val="009A53F4"/>
    <w:rsid w:val="009A5F65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F2261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201B"/>
    <w:rsid w:val="00B23B28"/>
    <w:rsid w:val="00B27275"/>
    <w:rsid w:val="00B35E7A"/>
    <w:rsid w:val="00B41FDC"/>
    <w:rsid w:val="00B44552"/>
    <w:rsid w:val="00B67C29"/>
    <w:rsid w:val="00B709BA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77ED8"/>
    <w:rsid w:val="00C8212B"/>
    <w:rsid w:val="00C833CB"/>
    <w:rsid w:val="00C91052"/>
    <w:rsid w:val="00C9112E"/>
    <w:rsid w:val="00C92F26"/>
    <w:rsid w:val="00CA43F0"/>
    <w:rsid w:val="00CA47A9"/>
    <w:rsid w:val="00CB1AEA"/>
    <w:rsid w:val="00CB7763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455D3"/>
    <w:rsid w:val="00D544A2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B62BA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548A0"/>
    <w:rsid w:val="00E61F1E"/>
    <w:rsid w:val="00E6258C"/>
    <w:rsid w:val="00E63FA3"/>
    <w:rsid w:val="00E668C2"/>
    <w:rsid w:val="00E7103A"/>
    <w:rsid w:val="00E73095"/>
    <w:rsid w:val="00E7607E"/>
    <w:rsid w:val="00E7716A"/>
    <w:rsid w:val="00E84C47"/>
    <w:rsid w:val="00E84F42"/>
    <w:rsid w:val="00E918AB"/>
    <w:rsid w:val="00EA1F9D"/>
    <w:rsid w:val="00EA526B"/>
    <w:rsid w:val="00EA567C"/>
    <w:rsid w:val="00EB2FDD"/>
    <w:rsid w:val="00EB4F0E"/>
    <w:rsid w:val="00EC319C"/>
    <w:rsid w:val="00EC6018"/>
    <w:rsid w:val="00ED552A"/>
    <w:rsid w:val="00ED5B01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51943"/>
    <w:rsid w:val="00F5514A"/>
    <w:rsid w:val="00F6040C"/>
    <w:rsid w:val="00F6757C"/>
    <w:rsid w:val="00F72DF4"/>
    <w:rsid w:val="00F76AD2"/>
    <w:rsid w:val="00F82889"/>
    <w:rsid w:val="00F8519E"/>
    <w:rsid w:val="00F86AEE"/>
    <w:rsid w:val="00F87CEB"/>
    <w:rsid w:val="00F92D63"/>
    <w:rsid w:val="00F9626A"/>
    <w:rsid w:val="00FA3BA1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1C333-572B-4F0B-B2A4-CA1BA4516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1247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8712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31</cp:revision>
  <cp:lastPrinted>2019-12-10T12:26:00Z</cp:lastPrinted>
  <dcterms:created xsi:type="dcterms:W3CDTF">2017-10-26T07:44:00Z</dcterms:created>
  <dcterms:modified xsi:type="dcterms:W3CDTF">2019-12-10T12:26:00Z</dcterms:modified>
</cp:coreProperties>
</file>